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FA" w:rsidRPr="00CE3E99" w:rsidRDefault="008F12FA" w:rsidP="008F12FA">
      <w:pPr>
        <w:spacing w:after="0" w:line="240" w:lineRule="auto"/>
        <w:jc w:val="center"/>
        <w:rPr>
          <w:b/>
          <w:bCs/>
          <w:rtl/>
          <w:lang w:bidi="ar-JO"/>
        </w:rPr>
      </w:pPr>
      <w:r w:rsidRPr="00CE3E99">
        <w:rPr>
          <w:rFonts w:hint="cs"/>
          <w:b/>
          <w:bCs/>
          <w:rtl/>
          <w:lang w:bidi="ar-JO"/>
        </w:rPr>
        <w:t>الجامعة الهاشمية/ معهد الملكة رانيا للسياحة والتراث</w:t>
      </w:r>
    </w:p>
    <w:p w:rsidR="008F12FA" w:rsidRPr="00CE3E99" w:rsidRDefault="008F12FA" w:rsidP="008F12FA">
      <w:pPr>
        <w:spacing w:after="0" w:line="240" w:lineRule="auto"/>
        <w:jc w:val="center"/>
        <w:rPr>
          <w:b/>
          <w:bCs/>
          <w:rtl/>
          <w:lang w:bidi="ar-JO"/>
        </w:rPr>
      </w:pPr>
      <w:r w:rsidRPr="00CE3E99">
        <w:rPr>
          <w:rFonts w:hint="cs"/>
          <w:b/>
          <w:bCs/>
          <w:rtl/>
          <w:lang w:bidi="ar-JO"/>
        </w:rPr>
        <w:t xml:space="preserve">قسم السياحة المستدامة </w:t>
      </w:r>
      <w:r w:rsidRPr="00CE3E99">
        <w:rPr>
          <w:b/>
          <w:bCs/>
          <w:rtl/>
          <w:lang w:bidi="ar-JO"/>
        </w:rPr>
        <w:t>–</w:t>
      </w:r>
      <w:r w:rsidRPr="00CE3E99">
        <w:rPr>
          <w:rFonts w:hint="cs"/>
          <w:b/>
          <w:bCs/>
          <w:rtl/>
          <w:lang w:bidi="ar-JO"/>
        </w:rPr>
        <w:t xml:space="preserve"> الفصل الدراسي </w:t>
      </w:r>
      <w:r>
        <w:rPr>
          <w:rFonts w:hint="cs"/>
          <w:b/>
          <w:bCs/>
          <w:rtl/>
          <w:lang w:bidi="ar-JO"/>
        </w:rPr>
        <w:t>الاول</w:t>
      </w:r>
      <w:r w:rsidRPr="00CE3E99">
        <w:rPr>
          <w:rFonts w:hint="cs"/>
          <w:b/>
          <w:bCs/>
          <w:rtl/>
          <w:lang w:bidi="ar-JO"/>
        </w:rPr>
        <w:t xml:space="preserve"> 201</w:t>
      </w:r>
      <w:r>
        <w:rPr>
          <w:rFonts w:hint="cs"/>
          <w:b/>
          <w:bCs/>
          <w:rtl/>
          <w:lang w:bidi="ar-JO"/>
        </w:rPr>
        <w:t>2</w:t>
      </w:r>
      <w:r w:rsidRPr="00CE3E99">
        <w:rPr>
          <w:rFonts w:hint="cs"/>
          <w:b/>
          <w:bCs/>
          <w:rtl/>
          <w:lang w:bidi="ar-JO"/>
        </w:rPr>
        <w:t>-201</w:t>
      </w:r>
      <w:r>
        <w:rPr>
          <w:rFonts w:hint="cs"/>
          <w:b/>
          <w:bCs/>
          <w:rtl/>
          <w:lang w:bidi="ar-JO"/>
        </w:rPr>
        <w:t>3</w:t>
      </w:r>
    </w:p>
    <w:p w:rsidR="008F12FA" w:rsidRPr="00CE3E99" w:rsidRDefault="008F12FA" w:rsidP="008F12FA">
      <w:pPr>
        <w:spacing w:after="0" w:line="240" w:lineRule="auto"/>
        <w:jc w:val="center"/>
        <w:rPr>
          <w:b/>
          <w:bCs/>
          <w:rtl/>
          <w:lang w:bidi="ar-JO"/>
        </w:rPr>
      </w:pPr>
      <w:r w:rsidRPr="00CE3E99">
        <w:rPr>
          <w:rFonts w:hint="cs"/>
          <w:b/>
          <w:bCs/>
          <w:rtl/>
          <w:lang w:bidi="ar-JO"/>
        </w:rPr>
        <w:t xml:space="preserve">مادة التسويق السياحي </w:t>
      </w:r>
      <w:r w:rsidRPr="00CE3E99">
        <w:rPr>
          <w:b/>
          <w:bCs/>
          <w:rtl/>
          <w:lang w:bidi="ar-JO"/>
        </w:rPr>
        <w:t>–</w:t>
      </w:r>
      <w:r w:rsidRPr="00CE3E99">
        <w:rPr>
          <w:rFonts w:hint="cs"/>
          <w:b/>
          <w:bCs/>
          <w:rtl/>
          <w:lang w:bidi="ar-JO"/>
        </w:rPr>
        <w:t xml:space="preserve"> الامتحان النهائي / نموذج </w:t>
      </w:r>
      <w:r>
        <w:rPr>
          <w:rFonts w:hint="cs"/>
          <w:b/>
          <w:bCs/>
          <w:rtl/>
          <w:lang w:bidi="ar-JO"/>
        </w:rPr>
        <w:t>ب</w:t>
      </w:r>
    </w:p>
    <w:p w:rsidR="008F12FA" w:rsidRDefault="008F12FA" w:rsidP="008F12FA">
      <w:pPr>
        <w:rPr>
          <w:rtl/>
        </w:rPr>
      </w:pPr>
      <w:r w:rsidRPr="00CE3E99">
        <w:rPr>
          <w:rFonts w:hint="cs"/>
          <w:b/>
          <w:bCs/>
          <w:rtl/>
          <w:lang w:bidi="ar-JO"/>
        </w:rPr>
        <w:t>الاسم والرقم الجامعي: -------------------------------------------------------------</w:t>
      </w:r>
    </w:p>
    <w:p w:rsidR="008F12FA" w:rsidRDefault="008F12FA" w:rsidP="008F12FA">
      <w:pPr>
        <w:rPr>
          <w:rtl/>
        </w:rPr>
      </w:pPr>
      <w:r>
        <w:rPr>
          <w:rFonts w:hint="cs"/>
          <w:rtl/>
        </w:rPr>
        <w:t xml:space="preserve">اجب عن جميع الاسئلة التالية وضع اجاباتك في الاماكن المخصصة لذلك: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522"/>
      </w:tblGrid>
      <w:tr w:rsidR="008F12FA" w:rsidTr="00A7110D">
        <w:tc>
          <w:tcPr>
            <w:tcW w:w="8522" w:type="dxa"/>
          </w:tcPr>
          <w:p w:rsidR="008F12FA" w:rsidRDefault="008F12FA" w:rsidP="00A7110D">
            <w:pPr>
              <w:rPr>
                <w:rtl/>
              </w:rPr>
            </w:pPr>
            <w:r>
              <w:rPr>
                <w:rFonts w:hint="cs"/>
                <w:rtl/>
              </w:rPr>
              <w:t>س1: 5 علامات</w:t>
            </w: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</w:tc>
      </w:tr>
      <w:tr w:rsidR="008F12FA" w:rsidTr="00A7110D">
        <w:tc>
          <w:tcPr>
            <w:tcW w:w="8522" w:type="dxa"/>
          </w:tcPr>
          <w:p w:rsidR="008F12FA" w:rsidRDefault="008F12FA" w:rsidP="00C42DF7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س2: </w:t>
            </w:r>
            <w:r w:rsidR="00D26CAA">
              <w:rPr>
                <w:rFonts w:hint="cs"/>
                <w:rtl/>
              </w:rPr>
              <w:t>5</w:t>
            </w:r>
            <w:r>
              <w:rPr>
                <w:rFonts w:hint="cs"/>
                <w:rtl/>
              </w:rPr>
              <w:t xml:space="preserve"> علامات</w:t>
            </w:r>
            <w:bookmarkStart w:id="0" w:name="_GoBack"/>
            <w:bookmarkEnd w:id="0"/>
          </w:p>
          <w:p w:rsidR="008F12FA" w:rsidRDefault="008F12FA" w:rsidP="00A7110D">
            <w:pPr>
              <w:rPr>
                <w:rtl/>
              </w:rPr>
            </w:pPr>
          </w:p>
          <w:p w:rsidR="008F12FA" w:rsidRDefault="00C42DF7" w:rsidP="00C42DF7">
            <w:pPr>
              <w:rPr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 wp14:anchorId="34D671E3" wp14:editId="21DBD427">
                  <wp:extent cx="4067175" cy="147094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sentation1.jpg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482" b="31300"/>
                          <a:stretch/>
                        </pic:blipFill>
                        <pic:spPr bwMode="auto">
                          <a:xfrm>
                            <a:off x="0" y="0"/>
                            <a:ext cx="4072568" cy="147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F12FA" w:rsidRDefault="008F12FA" w:rsidP="00A7110D">
            <w:pPr>
              <w:rPr>
                <w:rtl/>
              </w:rPr>
            </w:pPr>
          </w:p>
        </w:tc>
      </w:tr>
      <w:tr w:rsidR="008F12FA" w:rsidTr="00A7110D">
        <w:tc>
          <w:tcPr>
            <w:tcW w:w="8522" w:type="dxa"/>
          </w:tcPr>
          <w:p w:rsidR="008F12FA" w:rsidRDefault="008F12FA" w:rsidP="00A7110D">
            <w:pPr>
              <w:rPr>
                <w:rtl/>
              </w:rPr>
            </w:pPr>
            <w:r>
              <w:rPr>
                <w:rFonts w:hint="cs"/>
                <w:rtl/>
              </w:rPr>
              <w:t>س3: 5 علامات</w:t>
            </w: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</w:tc>
      </w:tr>
      <w:tr w:rsidR="008F12FA" w:rsidTr="00A7110D">
        <w:tc>
          <w:tcPr>
            <w:tcW w:w="8522" w:type="dxa"/>
          </w:tcPr>
          <w:p w:rsidR="008F12FA" w:rsidRDefault="008F12FA" w:rsidP="00A7110D">
            <w:pPr>
              <w:rPr>
                <w:rtl/>
              </w:rPr>
            </w:pPr>
            <w:r>
              <w:rPr>
                <w:rFonts w:hint="cs"/>
                <w:rtl/>
              </w:rPr>
              <w:t>س4: 10 علامات</w:t>
            </w: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  <w:p w:rsidR="008F12FA" w:rsidRDefault="008F12FA" w:rsidP="00A7110D">
            <w:pPr>
              <w:rPr>
                <w:rtl/>
              </w:rPr>
            </w:pPr>
          </w:p>
        </w:tc>
      </w:tr>
      <w:tr w:rsidR="008F12FA" w:rsidTr="00A7110D">
        <w:trPr>
          <w:trHeight w:val="1408"/>
        </w:trPr>
        <w:tc>
          <w:tcPr>
            <w:tcW w:w="8522" w:type="dxa"/>
          </w:tcPr>
          <w:p w:rsidR="008F12FA" w:rsidRDefault="008F12FA" w:rsidP="008F12FA">
            <w:pPr>
              <w:rPr>
                <w:rtl/>
              </w:rPr>
            </w:pPr>
            <w:r>
              <w:rPr>
                <w:rFonts w:hint="cs"/>
                <w:rtl/>
              </w:rPr>
              <w:t>س5: 20 علامة</w:t>
            </w:r>
          </w:p>
          <w:p w:rsidR="008F12FA" w:rsidRDefault="008F12FA" w:rsidP="00A7110D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58"/>
              <w:gridCol w:w="1658"/>
              <w:gridCol w:w="1658"/>
              <w:gridCol w:w="1658"/>
              <w:gridCol w:w="1659"/>
            </w:tblGrid>
            <w:tr w:rsidR="008F12FA" w:rsidTr="00A7110D">
              <w:tc>
                <w:tcPr>
                  <w:tcW w:w="1658" w:type="dxa"/>
                </w:tcPr>
                <w:p w:rsidR="008F12FA" w:rsidRDefault="008F12FA" w:rsidP="008F12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8F12FA" w:rsidRDefault="008F12FA" w:rsidP="008F12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8F12FA" w:rsidRDefault="008F12FA" w:rsidP="008F12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8F12FA" w:rsidRDefault="008F12FA" w:rsidP="008F12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</w:p>
              </w:tc>
              <w:tc>
                <w:tcPr>
                  <w:tcW w:w="1659" w:type="dxa"/>
                </w:tcPr>
                <w:p w:rsidR="008F12FA" w:rsidRDefault="008F12FA" w:rsidP="008F12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</w:p>
              </w:tc>
            </w:tr>
            <w:tr w:rsidR="008F12FA" w:rsidTr="00A7110D">
              <w:tc>
                <w:tcPr>
                  <w:tcW w:w="1658" w:type="dxa"/>
                </w:tcPr>
                <w:p w:rsidR="008F12FA" w:rsidRDefault="008F12FA" w:rsidP="008F12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8F12FA" w:rsidRDefault="008F12FA" w:rsidP="008F12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8F12FA" w:rsidRDefault="008F12FA" w:rsidP="008F12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8F12FA" w:rsidRDefault="008F12FA" w:rsidP="008F12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</w:p>
              </w:tc>
              <w:tc>
                <w:tcPr>
                  <w:tcW w:w="1659" w:type="dxa"/>
                </w:tcPr>
                <w:p w:rsidR="008F12FA" w:rsidRDefault="008F12FA" w:rsidP="008F12FA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tl/>
                    </w:rPr>
                  </w:pPr>
                </w:p>
              </w:tc>
            </w:tr>
          </w:tbl>
          <w:p w:rsidR="008F12FA" w:rsidRDefault="008F12FA" w:rsidP="00A7110D">
            <w:pPr>
              <w:rPr>
                <w:rtl/>
              </w:rPr>
            </w:pPr>
          </w:p>
        </w:tc>
      </w:tr>
      <w:tr w:rsidR="00D26CAA" w:rsidTr="00D26CAA">
        <w:trPr>
          <w:trHeight w:val="699"/>
        </w:trPr>
        <w:tc>
          <w:tcPr>
            <w:tcW w:w="8522" w:type="dxa"/>
          </w:tcPr>
          <w:p w:rsidR="00D26CAA" w:rsidRDefault="00D26CAA" w:rsidP="00D26CAA">
            <w:pPr>
              <w:rPr>
                <w:rtl/>
              </w:rPr>
            </w:pPr>
            <w:r>
              <w:rPr>
                <w:rFonts w:hint="cs"/>
                <w:rtl/>
              </w:rPr>
              <w:t>س6: 5 علامات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658"/>
              <w:gridCol w:w="1658"/>
              <w:gridCol w:w="1658"/>
              <w:gridCol w:w="1658"/>
              <w:gridCol w:w="1659"/>
            </w:tblGrid>
            <w:tr w:rsidR="00D26CAA" w:rsidTr="00A7110D">
              <w:tc>
                <w:tcPr>
                  <w:tcW w:w="1658" w:type="dxa"/>
                </w:tcPr>
                <w:p w:rsidR="00D26CAA" w:rsidRDefault="00D26CAA" w:rsidP="00D26CA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D26CAA" w:rsidRDefault="00D26CAA" w:rsidP="00D26CA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D26CAA" w:rsidRDefault="00D26CAA" w:rsidP="00D26CA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8" w:type="dxa"/>
                </w:tcPr>
                <w:p w:rsidR="00D26CAA" w:rsidRDefault="00D26CAA" w:rsidP="00D26CA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  <w:tc>
                <w:tcPr>
                  <w:tcW w:w="1659" w:type="dxa"/>
                </w:tcPr>
                <w:p w:rsidR="00D26CAA" w:rsidRDefault="00D26CAA" w:rsidP="00D26CAA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tl/>
                    </w:rPr>
                  </w:pPr>
                </w:p>
              </w:tc>
            </w:tr>
          </w:tbl>
          <w:p w:rsidR="00D26CAA" w:rsidRDefault="00D26CAA" w:rsidP="008F12FA">
            <w:pPr>
              <w:rPr>
                <w:rtl/>
              </w:rPr>
            </w:pPr>
          </w:p>
        </w:tc>
      </w:tr>
    </w:tbl>
    <w:p w:rsidR="003B5795" w:rsidRDefault="003B5795" w:rsidP="008F12FA">
      <w:pPr>
        <w:rPr>
          <w:rtl/>
        </w:rPr>
      </w:pPr>
      <w:r>
        <w:rPr>
          <w:rFonts w:hint="cs"/>
          <w:rtl/>
        </w:rPr>
        <w:lastRenderedPageBreak/>
        <w:t>(ضع اجاباتك في الصفحة الاولى)</w:t>
      </w:r>
    </w:p>
    <w:p w:rsidR="008F12FA" w:rsidRDefault="008F12FA" w:rsidP="008F12FA">
      <w:pPr>
        <w:rPr>
          <w:rtl/>
        </w:rPr>
      </w:pPr>
      <w:r>
        <w:rPr>
          <w:rFonts w:hint="cs"/>
          <w:rtl/>
        </w:rPr>
        <w:t>س1: عرف السوق السياحي الداخلي.</w:t>
      </w:r>
    </w:p>
    <w:p w:rsidR="008F12FA" w:rsidRDefault="008F12FA" w:rsidP="008F12FA">
      <w:pPr>
        <w:rPr>
          <w:rFonts w:hint="cs"/>
          <w:rtl/>
        </w:rPr>
      </w:pPr>
      <w:r>
        <w:rPr>
          <w:rFonts w:hint="cs"/>
          <w:rtl/>
        </w:rPr>
        <w:t>س2: ارسم المنحني الملائم الذي يوضح العلاقة بين المتغيرات في الرسومات التالية.</w:t>
      </w:r>
    </w:p>
    <w:p w:rsidR="00C42DF7" w:rsidRDefault="00C42DF7" w:rsidP="008F12FA">
      <w:pPr>
        <w:rPr>
          <w:rtl/>
        </w:rPr>
      </w:pPr>
      <w:r>
        <w:rPr>
          <w:noProof/>
          <w:rtl/>
        </w:rPr>
        <w:drawing>
          <wp:inline distT="0" distB="0" distL="0" distR="0">
            <wp:extent cx="5267325" cy="1905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sentation1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82" b="31300"/>
                    <a:stretch/>
                  </pic:blipFill>
                  <pic:spPr bwMode="auto">
                    <a:xfrm>
                      <a:off x="0" y="0"/>
                      <a:ext cx="5274310" cy="19075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12FA" w:rsidRDefault="008F12FA" w:rsidP="008F12FA">
      <w:pPr>
        <w:rPr>
          <w:rtl/>
        </w:rPr>
      </w:pPr>
      <w:r>
        <w:rPr>
          <w:rFonts w:hint="cs"/>
          <w:rtl/>
        </w:rPr>
        <w:t>س3: عرف الطلب السياحي.</w:t>
      </w:r>
    </w:p>
    <w:p w:rsidR="008F12FA" w:rsidRDefault="008F12FA" w:rsidP="008F12FA">
      <w:pPr>
        <w:rPr>
          <w:rtl/>
        </w:rPr>
      </w:pPr>
      <w:r>
        <w:rPr>
          <w:rFonts w:hint="cs"/>
          <w:rtl/>
        </w:rPr>
        <w:t xml:space="preserve">س4: ماهي مقومات نجاح سياسة التنشيط السياحي. </w:t>
      </w:r>
    </w:p>
    <w:p w:rsidR="008F12FA" w:rsidRDefault="008F12FA" w:rsidP="008F12FA">
      <w:pPr>
        <w:rPr>
          <w:rtl/>
        </w:rPr>
      </w:pPr>
      <w:r>
        <w:rPr>
          <w:rFonts w:hint="cs"/>
          <w:rtl/>
        </w:rPr>
        <w:t xml:space="preserve">س5: اختر الاجابة الصحيحة فبما يلي: </w:t>
      </w:r>
    </w:p>
    <w:p w:rsidR="00D26CAA" w:rsidRPr="00BD11AA" w:rsidRDefault="00D26CAA" w:rsidP="00D26CAA">
      <w:pPr>
        <w:pStyle w:val="ListParagraph"/>
        <w:numPr>
          <w:ilvl w:val="0"/>
          <w:numId w:val="5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في -------، يكون الطلب السياحي في حالة ازدهار حقيقي حيث يصل لحالة كبيرة من النمو والاستقرار وذلك كامتداد للمرحلة التي تسبقه </w:t>
      </w:r>
    </w:p>
    <w:p w:rsidR="00D26CAA" w:rsidRPr="00BD11AA" w:rsidRDefault="00D26CAA" w:rsidP="00D26CAA">
      <w:pPr>
        <w:pStyle w:val="ListParagraph"/>
        <w:numPr>
          <w:ilvl w:val="0"/>
          <w:numId w:val="6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الانتعاش </w:t>
      </w:r>
    </w:p>
    <w:p w:rsidR="00D26CAA" w:rsidRPr="00BD11AA" w:rsidRDefault="00D26CAA" w:rsidP="00D26CAA">
      <w:pPr>
        <w:pStyle w:val="ListParagraph"/>
        <w:numPr>
          <w:ilvl w:val="0"/>
          <w:numId w:val="6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الرواج </w:t>
      </w:r>
    </w:p>
    <w:p w:rsidR="00D26CAA" w:rsidRDefault="00D26CAA" w:rsidP="00D26CAA">
      <w:pPr>
        <w:pStyle w:val="ListParagraph"/>
        <w:numPr>
          <w:ilvl w:val="0"/>
          <w:numId w:val="6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>الكساد</w:t>
      </w:r>
    </w:p>
    <w:p w:rsidR="00D26CAA" w:rsidRDefault="00D26CAA" w:rsidP="00D26CAA">
      <w:pPr>
        <w:pStyle w:val="ListParagraph"/>
        <w:numPr>
          <w:ilvl w:val="0"/>
          <w:numId w:val="6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>الركود</w:t>
      </w:r>
    </w:p>
    <w:p w:rsidR="00D26CAA" w:rsidRPr="00BD11AA" w:rsidRDefault="00D26CAA" w:rsidP="00D26CAA">
      <w:pPr>
        <w:pStyle w:val="ListParagraph"/>
        <w:numPr>
          <w:ilvl w:val="0"/>
          <w:numId w:val="5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كل التالية صفات للعرض السياحي عدا واحدة: </w:t>
      </w:r>
    </w:p>
    <w:p w:rsidR="00D26CAA" w:rsidRPr="00BD11AA" w:rsidRDefault="00D26CAA" w:rsidP="00D26CAA">
      <w:pPr>
        <w:pStyle w:val="ListParagraph"/>
        <w:numPr>
          <w:ilvl w:val="0"/>
          <w:numId w:val="7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الجمود </w:t>
      </w:r>
    </w:p>
    <w:p w:rsidR="00D26CAA" w:rsidRPr="00BD11AA" w:rsidRDefault="00D26CAA" w:rsidP="00D26CAA">
      <w:pPr>
        <w:pStyle w:val="ListParagraph"/>
        <w:numPr>
          <w:ilvl w:val="0"/>
          <w:numId w:val="7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>تبعية وتشاركية العناصر المكونة له</w:t>
      </w:r>
    </w:p>
    <w:p w:rsidR="00D26CAA" w:rsidRPr="00BD11AA" w:rsidRDefault="00D26CAA" w:rsidP="00D26CAA">
      <w:pPr>
        <w:pStyle w:val="ListParagraph"/>
        <w:numPr>
          <w:ilvl w:val="0"/>
          <w:numId w:val="7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استخدامه في اماكن وجوده </w:t>
      </w:r>
    </w:p>
    <w:p w:rsidR="00D26CAA" w:rsidRDefault="00D26CAA" w:rsidP="00D26CAA">
      <w:pPr>
        <w:pStyle w:val="ListParagraph"/>
        <w:numPr>
          <w:ilvl w:val="0"/>
          <w:numId w:val="7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الخضوع للمنافسة  </w:t>
      </w:r>
    </w:p>
    <w:p w:rsidR="00D26CAA" w:rsidRPr="00BD11AA" w:rsidRDefault="00D26CAA" w:rsidP="00D26CAA">
      <w:pPr>
        <w:pStyle w:val="ListParagraph"/>
        <w:numPr>
          <w:ilvl w:val="0"/>
          <w:numId w:val="5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كلما تميز العرض السياحي وارتفع مستواه، كلما -------- الطلب  ومن ثم ------------- الايراد السياحي </w:t>
      </w:r>
    </w:p>
    <w:p w:rsidR="00D26CAA" w:rsidRPr="00BD11AA" w:rsidRDefault="00D26CAA" w:rsidP="00D26CAA">
      <w:pPr>
        <w:pStyle w:val="ListParagraph"/>
        <w:numPr>
          <w:ilvl w:val="0"/>
          <w:numId w:val="10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ارتفع، ارتفع </w:t>
      </w:r>
    </w:p>
    <w:p w:rsidR="00D26CAA" w:rsidRPr="00BD11AA" w:rsidRDefault="00D26CAA" w:rsidP="00D26CAA">
      <w:pPr>
        <w:pStyle w:val="ListParagraph"/>
        <w:numPr>
          <w:ilvl w:val="0"/>
          <w:numId w:val="10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ارتفع، انخفض </w:t>
      </w:r>
    </w:p>
    <w:p w:rsidR="00D26CAA" w:rsidRPr="00BD11AA" w:rsidRDefault="00D26CAA" w:rsidP="00D26CAA">
      <w:pPr>
        <w:pStyle w:val="ListParagraph"/>
        <w:numPr>
          <w:ilvl w:val="0"/>
          <w:numId w:val="10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انخفض، انخفض </w:t>
      </w:r>
    </w:p>
    <w:p w:rsidR="00D26CAA" w:rsidRDefault="00D26CAA" w:rsidP="00D26CAA">
      <w:pPr>
        <w:pStyle w:val="ListParagraph"/>
        <w:numPr>
          <w:ilvl w:val="0"/>
          <w:numId w:val="10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>انخفض، ارتفع</w:t>
      </w:r>
    </w:p>
    <w:p w:rsidR="00D26CAA" w:rsidRPr="00BD11AA" w:rsidRDefault="00D26CAA" w:rsidP="00D26CAA">
      <w:pPr>
        <w:pStyle w:val="ListParagraph"/>
        <w:numPr>
          <w:ilvl w:val="0"/>
          <w:numId w:val="5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يتميز الطلب السياحي في مرحلة ------ بالتوقف والجمود مع تراجع واضح في الحركة السياحية </w:t>
      </w:r>
    </w:p>
    <w:p w:rsidR="00D26CAA" w:rsidRPr="00BD11AA" w:rsidRDefault="00D26CAA" w:rsidP="00D26CAA">
      <w:pPr>
        <w:pStyle w:val="ListParagraph"/>
        <w:numPr>
          <w:ilvl w:val="0"/>
          <w:numId w:val="11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الانتعاش </w:t>
      </w:r>
    </w:p>
    <w:p w:rsidR="00D26CAA" w:rsidRPr="00BD11AA" w:rsidRDefault="00D26CAA" w:rsidP="00D26CAA">
      <w:pPr>
        <w:pStyle w:val="ListParagraph"/>
        <w:numPr>
          <w:ilvl w:val="0"/>
          <w:numId w:val="11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الرواج </w:t>
      </w:r>
    </w:p>
    <w:p w:rsidR="00D26CAA" w:rsidRDefault="00D26CAA" w:rsidP="00D26CAA">
      <w:pPr>
        <w:pStyle w:val="ListParagraph"/>
        <w:numPr>
          <w:ilvl w:val="0"/>
          <w:numId w:val="11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>الكساد</w:t>
      </w:r>
    </w:p>
    <w:p w:rsidR="00D26CAA" w:rsidRDefault="00D26CAA" w:rsidP="00D26CAA">
      <w:pPr>
        <w:pStyle w:val="ListParagraph"/>
        <w:numPr>
          <w:ilvl w:val="0"/>
          <w:numId w:val="11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>الركود</w:t>
      </w:r>
    </w:p>
    <w:p w:rsidR="00D26CAA" w:rsidRPr="00BD11AA" w:rsidRDefault="00D26CAA" w:rsidP="00D26CAA">
      <w:pPr>
        <w:pStyle w:val="ListParagraph"/>
        <w:numPr>
          <w:ilvl w:val="0"/>
          <w:numId w:val="5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>اتجاه الطلب السياحي للارتفاع في اوقات معينة بحيث يصل لاعلى مستوى هو ما يمثل --------</w:t>
      </w:r>
    </w:p>
    <w:p w:rsidR="00D26CAA" w:rsidRPr="00BD11AA" w:rsidRDefault="00D26CAA" w:rsidP="00D26CAA">
      <w:pPr>
        <w:pStyle w:val="ListParagraph"/>
        <w:numPr>
          <w:ilvl w:val="0"/>
          <w:numId w:val="12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الموسمية </w:t>
      </w:r>
    </w:p>
    <w:p w:rsidR="00D26CAA" w:rsidRPr="00BD11AA" w:rsidRDefault="00D26CAA" w:rsidP="00D26CAA">
      <w:pPr>
        <w:pStyle w:val="ListParagraph"/>
        <w:numPr>
          <w:ilvl w:val="0"/>
          <w:numId w:val="12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الانتعاش </w:t>
      </w:r>
    </w:p>
    <w:p w:rsidR="00D26CAA" w:rsidRDefault="00D26CAA" w:rsidP="00D26CAA">
      <w:pPr>
        <w:pStyle w:val="ListParagraph"/>
        <w:numPr>
          <w:ilvl w:val="0"/>
          <w:numId w:val="12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 xml:space="preserve">المنافسة </w:t>
      </w:r>
    </w:p>
    <w:p w:rsidR="00D26CAA" w:rsidRDefault="00D26CAA" w:rsidP="00D26CAA">
      <w:pPr>
        <w:pStyle w:val="ListParagraph"/>
        <w:numPr>
          <w:ilvl w:val="0"/>
          <w:numId w:val="12"/>
        </w:numPr>
        <w:spacing w:after="0" w:line="240" w:lineRule="auto"/>
        <w:rPr>
          <w:lang w:bidi="ar-JO"/>
        </w:rPr>
      </w:pPr>
      <w:r w:rsidRPr="00BD11AA">
        <w:rPr>
          <w:rFonts w:hint="cs"/>
          <w:rtl/>
          <w:lang w:bidi="ar-JO"/>
        </w:rPr>
        <w:t>الثبات</w:t>
      </w:r>
    </w:p>
    <w:p w:rsidR="00D26CAA" w:rsidRDefault="00D26CAA" w:rsidP="00D26CAA">
      <w:pPr>
        <w:pStyle w:val="ListParagraph"/>
        <w:numPr>
          <w:ilvl w:val="0"/>
          <w:numId w:val="5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تتميز هذه الاسواق بفاعليتها الكبيرة وحجم التعاقدات الكبيرة التي تتم لبيع البرامج السياحية خلال فترة معينة: </w:t>
      </w:r>
    </w:p>
    <w:p w:rsidR="00D26CAA" w:rsidRDefault="00D26CAA" w:rsidP="00D26CAA">
      <w:pPr>
        <w:pStyle w:val="ListParagraph"/>
        <w:numPr>
          <w:ilvl w:val="0"/>
          <w:numId w:val="14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الرئيسية </w:t>
      </w:r>
    </w:p>
    <w:p w:rsidR="00D26CAA" w:rsidRDefault="00D26CAA" w:rsidP="00D26CAA">
      <w:pPr>
        <w:pStyle w:val="ListParagraph"/>
        <w:numPr>
          <w:ilvl w:val="0"/>
          <w:numId w:val="14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الكامنة </w:t>
      </w:r>
    </w:p>
    <w:p w:rsidR="00D26CAA" w:rsidRDefault="00D26CAA" w:rsidP="00D26CAA">
      <w:pPr>
        <w:pStyle w:val="ListParagraph"/>
        <w:numPr>
          <w:ilvl w:val="0"/>
          <w:numId w:val="14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النشطة </w:t>
      </w:r>
    </w:p>
    <w:p w:rsidR="00D26CAA" w:rsidRDefault="00D26CAA" w:rsidP="00D26CAA">
      <w:pPr>
        <w:pStyle w:val="ListParagraph"/>
        <w:numPr>
          <w:ilvl w:val="0"/>
          <w:numId w:val="14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lastRenderedPageBreak/>
        <w:t>لا شيء مما ذكر</w:t>
      </w:r>
    </w:p>
    <w:p w:rsidR="000732BD" w:rsidRDefault="000732BD" w:rsidP="000732BD">
      <w:pPr>
        <w:pStyle w:val="ListParagraph"/>
        <w:numPr>
          <w:ilvl w:val="0"/>
          <w:numId w:val="5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تقوم هذه السياسة السوقية على الاهتمام بشرائح سوقية معينة تبعا لجدواها: </w:t>
      </w:r>
    </w:p>
    <w:p w:rsidR="000732BD" w:rsidRDefault="000732BD" w:rsidP="000732BD">
      <w:pPr>
        <w:pStyle w:val="ListParagraph"/>
        <w:numPr>
          <w:ilvl w:val="0"/>
          <w:numId w:val="16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التمييز</w:t>
      </w:r>
    </w:p>
    <w:p w:rsidR="000732BD" w:rsidRDefault="000732BD" w:rsidP="000732BD">
      <w:pPr>
        <w:pStyle w:val="ListParagraph"/>
        <w:numPr>
          <w:ilvl w:val="0"/>
          <w:numId w:val="16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الموحدة </w:t>
      </w:r>
    </w:p>
    <w:p w:rsidR="000732BD" w:rsidRDefault="000732BD" w:rsidP="000732BD">
      <w:pPr>
        <w:pStyle w:val="ListParagraph"/>
        <w:numPr>
          <w:ilvl w:val="0"/>
          <w:numId w:val="16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الاختيار </w:t>
      </w:r>
    </w:p>
    <w:p w:rsidR="000732BD" w:rsidRDefault="000732BD" w:rsidP="000732BD">
      <w:pPr>
        <w:pStyle w:val="ListParagraph"/>
        <w:numPr>
          <w:ilvl w:val="0"/>
          <w:numId w:val="16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لا شيء مما ذكر</w:t>
      </w:r>
    </w:p>
    <w:p w:rsidR="000732BD" w:rsidRDefault="000732BD" w:rsidP="000732BD">
      <w:pPr>
        <w:pStyle w:val="ListParagraph"/>
        <w:numPr>
          <w:ilvl w:val="0"/>
          <w:numId w:val="5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كل الاتية هي من خصائص المستهلك السياحي عدا: </w:t>
      </w:r>
    </w:p>
    <w:p w:rsidR="000732BD" w:rsidRDefault="000732BD" w:rsidP="000732BD">
      <w:pPr>
        <w:pStyle w:val="ListParagraph"/>
        <w:numPr>
          <w:ilvl w:val="0"/>
          <w:numId w:val="18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الشعور بالغربة </w:t>
      </w:r>
    </w:p>
    <w:p w:rsidR="000732BD" w:rsidRDefault="000732BD" w:rsidP="000732BD">
      <w:pPr>
        <w:pStyle w:val="ListParagraph"/>
        <w:numPr>
          <w:ilvl w:val="0"/>
          <w:numId w:val="18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>الاتجاه نحو تقليل الانفاق</w:t>
      </w:r>
    </w:p>
    <w:p w:rsidR="000732BD" w:rsidRDefault="000732BD" w:rsidP="000732BD">
      <w:pPr>
        <w:pStyle w:val="ListParagraph"/>
        <w:numPr>
          <w:ilvl w:val="0"/>
          <w:numId w:val="18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عدم الاهتمام بتفاوت الاسعار </w:t>
      </w:r>
    </w:p>
    <w:p w:rsidR="000732BD" w:rsidRDefault="000732BD" w:rsidP="000732BD">
      <w:pPr>
        <w:pStyle w:val="ListParagraph"/>
        <w:numPr>
          <w:ilvl w:val="0"/>
          <w:numId w:val="5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كل الاتية لها تاثير على قرار شراء السلعة السياحية عدا: </w:t>
      </w:r>
    </w:p>
    <w:p w:rsidR="000732BD" w:rsidRDefault="000732BD" w:rsidP="000732BD">
      <w:pPr>
        <w:pStyle w:val="ListParagraph"/>
        <w:spacing w:after="0"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 xml:space="preserve">أ- السببية </w:t>
      </w:r>
    </w:p>
    <w:p w:rsidR="000732BD" w:rsidRDefault="000732BD" w:rsidP="000732BD">
      <w:pPr>
        <w:pStyle w:val="ListParagraph"/>
        <w:spacing w:after="0"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 xml:space="preserve">ب- الدافعية </w:t>
      </w:r>
    </w:p>
    <w:p w:rsidR="000732BD" w:rsidRDefault="000732BD" w:rsidP="000732BD">
      <w:pPr>
        <w:pStyle w:val="ListParagraph"/>
        <w:spacing w:after="0"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 xml:space="preserve">ج- هدف المنشأة السياحية </w:t>
      </w:r>
    </w:p>
    <w:p w:rsidR="000732BD" w:rsidRDefault="000732BD" w:rsidP="000732BD">
      <w:pPr>
        <w:pStyle w:val="ListParagraph"/>
        <w:numPr>
          <w:ilvl w:val="0"/>
          <w:numId w:val="5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كل الاهداف التالية ترتبط بالتنشيط السياحي عدا: </w:t>
      </w:r>
    </w:p>
    <w:p w:rsidR="000732BD" w:rsidRDefault="000732BD" w:rsidP="000732BD">
      <w:pPr>
        <w:pStyle w:val="ListParagraph"/>
        <w:numPr>
          <w:ilvl w:val="0"/>
          <w:numId w:val="20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ابراز الصورة السياحية للدولة </w:t>
      </w:r>
    </w:p>
    <w:p w:rsidR="000732BD" w:rsidRDefault="000732BD" w:rsidP="000732BD">
      <w:pPr>
        <w:pStyle w:val="ListParagraph"/>
        <w:numPr>
          <w:ilvl w:val="0"/>
          <w:numId w:val="20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ثبات معدل نمو الحركة السياحية الدولية </w:t>
      </w:r>
    </w:p>
    <w:p w:rsidR="000732BD" w:rsidRDefault="000732BD" w:rsidP="000732BD">
      <w:pPr>
        <w:pStyle w:val="ListParagraph"/>
        <w:numPr>
          <w:ilvl w:val="0"/>
          <w:numId w:val="20"/>
        </w:numPr>
        <w:spacing w:after="0" w:line="240" w:lineRule="auto"/>
        <w:rPr>
          <w:lang w:bidi="ar-JO"/>
        </w:rPr>
      </w:pPr>
      <w:r>
        <w:rPr>
          <w:rFonts w:hint="cs"/>
          <w:rtl/>
          <w:lang w:bidi="ar-JO"/>
        </w:rPr>
        <w:t xml:space="preserve">التغلب على مشكلات نمو الحركة السياحية </w:t>
      </w:r>
    </w:p>
    <w:p w:rsidR="000732BD" w:rsidRDefault="000732BD" w:rsidP="000732BD">
      <w:pPr>
        <w:pStyle w:val="ListParagraph"/>
        <w:numPr>
          <w:ilvl w:val="0"/>
          <w:numId w:val="20"/>
        </w:numPr>
        <w:spacing w:after="0" w:line="240" w:lineRule="auto"/>
        <w:rPr>
          <w:rtl/>
          <w:lang w:bidi="ar-JO"/>
        </w:rPr>
      </w:pPr>
      <w:r>
        <w:rPr>
          <w:rFonts w:hint="cs"/>
          <w:rtl/>
          <w:lang w:bidi="ar-JO"/>
        </w:rPr>
        <w:t xml:space="preserve">رفع مستوى الوعي السياحي بين المواطنين </w:t>
      </w:r>
    </w:p>
    <w:p w:rsidR="000732BD" w:rsidRDefault="000732BD" w:rsidP="000732BD">
      <w:pPr>
        <w:pStyle w:val="ListParagraph"/>
        <w:spacing w:after="0" w:line="240" w:lineRule="auto"/>
        <w:rPr>
          <w:rtl/>
          <w:lang w:bidi="ar-JO"/>
        </w:rPr>
      </w:pPr>
    </w:p>
    <w:p w:rsidR="00D26CAA" w:rsidRDefault="00D26CAA" w:rsidP="00D26CAA">
      <w:pPr>
        <w:rPr>
          <w:rtl/>
          <w:lang w:bidi="ar-JO"/>
        </w:rPr>
      </w:pPr>
      <w:r>
        <w:rPr>
          <w:rFonts w:hint="cs"/>
          <w:rtl/>
        </w:rPr>
        <w:t>س6</w:t>
      </w:r>
      <w:r>
        <w:rPr>
          <w:rFonts w:hint="cs"/>
          <w:rtl/>
          <w:lang w:bidi="ar-JO"/>
        </w:rPr>
        <w:t>: أي العبارات التالية صحيح وايها خطأ:</w:t>
      </w:r>
    </w:p>
    <w:p w:rsidR="00D26CAA" w:rsidRDefault="00D26CAA" w:rsidP="00D26CAA">
      <w:pPr>
        <w:pStyle w:val="ListParagraph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في مرحلة الانتعاش لدى الطلب السياحي يتم تزايد الحركة السياحية نتيجة الجهود التسويقية الكبيرة من المنشآة </w:t>
      </w:r>
    </w:p>
    <w:p w:rsidR="00D26CAA" w:rsidRDefault="00D26CAA" w:rsidP="00D26CAA">
      <w:pPr>
        <w:pStyle w:val="ListParagraph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>في مرحلة الركود، ينخفض الطلب السياحي بنسبة كبيرة في فترات قصيرة</w:t>
      </w:r>
    </w:p>
    <w:p w:rsidR="00D26CAA" w:rsidRDefault="00D26CAA" w:rsidP="00D26CAA">
      <w:pPr>
        <w:pStyle w:val="ListParagraph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ان ارتفاع مستوى المعيشة والدخل في الدول المستقبلة للسياح هو احد اسباب الزيادة في الطلب السياحي </w:t>
      </w:r>
    </w:p>
    <w:p w:rsidR="00D26CAA" w:rsidRDefault="00D26CAA" w:rsidP="00D26CAA">
      <w:pPr>
        <w:pStyle w:val="ListParagraph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أحد مزايا تقدير الطلب السياحي هي وضع خطة واقعية للاستثمار تعتمد على الارباح المستهدفة </w:t>
      </w:r>
    </w:p>
    <w:p w:rsidR="00D26CAA" w:rsidRDefault="00D26CAA" w:rsidP="00D26CAA">
      <w:pPr>
        <w:pStyle w:val="ListParagraph"/>
        <w:numPr>
          <w:ilvl w:val="0"/>
          <w:numId w:val="3"/>
        </w:numPr>
        <w:rPr>
          <w:lang w:bidi="ar-JO"/>
        </w:rPr>
      </w:pPr>
      <w:r>
        <w:rPr>
          <w:rFonts w:hint="cs"/>
          <w:rtl/>
          <w:lang w:bidi="ar-JO"/>
        </w:rPr>
        <w:t xml:space="preserve">عند ارتفاع اسعار المنتج السياحي يتجه العرض السياحي الى الارتفاع </w:t>
      </w:r>
    </w:p>
    <w:p w:rsidR="004B2B39" w:rsidRPr="00D26CAA" w:rsidRDefault="00C42DF7"/>
    <w:sectPr w:rsidR="004B2B39" w:rsidRPr="00D26CAA" w:rsidSect="00977BC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D4C55"/>
    <w:multiLevelType w:val="hybridMultilevel"/>
    <w:tmpl w:val="B7049E5E"/>
    <w:lvl w:ilvl="0" w:tplc="4F84EBE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6C4B30"/>
    <w:multiLevelType w:val="hybridMultilevel"/>
    <w:tmpl w:val="55ECCD08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C1925E0"/>
    <w:multiLevelType w:val="hybridMultilevel"/>
    <w:tmpl w:val="57D284B4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462484"/>
    <w:multiLevelType w:val="hybridMultilevel"/>
    <w:tmpl w:val="80D02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875715"/>
    <w:multiLevelType w:val="hybridMultilevel"/>
    <w:tmpl w:val="0292DDC0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F67332E"/>
    <w:multiLevelType w:val="hybridMultilevel"/>
    <w:tmpl w:val="6114ADEA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143462"/>
    <w:multiLevelType w:val="hybridMultilevel"/>
    <w:tmpl w:val="970AE3DC"/>
    <w:lvl w:ilvl="0" w:tplc="41829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B7ABC"/>
    <w:multiLevelType w:val="hybridMultilevel"/>
    <w:tmpl w:val="42369B6A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A675DC"/>
    <w:multiLevelType w:val="hybridMultilevel"/>
    <w:tmpl w:val="ED6AA330"/>
    <w:lvl w:ilvl="0" w:tplc="A2D2F67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AB2400"/>
    <w:multiLevelType w:val="hybridMultilevel"/>
    <w:tmpl w:val="84982094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A9B5274"/>
    <w:multiLevelType w:val="hybridMultilevel"/>
    <w:tmpl w:val="275C54C8"/>
    <w:lvl w:ilvl="0" w:tplc="ADECE7D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ED02DA"/>
    <w:multiLevelType w:val="hybridMultilevel"/>
    <w:tmpl w:val="CF44E110"/>
    <w:lvl w:ilvl="0" w:tplc="DE4A76D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87790E"/>
    <w:multiLevelType w:val="hybridMultilevel"/>
    <w:tmpl w:val="D2C087BC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AC1066"/>
    <w:multiLevelType w:val="hybridMultilevel"/>
    <w:tmpl w:val="80D02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F3AD1"/>
    <w:multiLevelType w:val="hybridMultilevel"/>
    <w:tmpl w:val="EFEA6FE6"/>
    <w:lvl w:ilvl="0" w:tplc="0D8E46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425D1A"/>
    <w:multiLevelType w:val="hybridMultilevel"/>
    <w:tmpl w:val="EDA6BB1C"/>
    <w:lvl w:ilvl="0" w:tplc="98CC4FAE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8D7A64"/>
    <w:multiLevelType w:val="hybridMultilevel"/>
    <w:tmpl w:val="F9142FE6"/>
    <w:lvl w:ilvl="0" w:tplc="41829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24AF5"/>
    <w:multiLevelType w:val="hybridMultilevel"/>
    <w:tmpl w:val="EB42C69C"/>
    <w:lvl w:ilvl="0" w:tplc="221018CE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974BAE"/>
    <w:multiLevelType w:val="hybridMultilevel"/>
    <w:tmpl w:val="35848ACC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BC17913"/>
    <w:multiLevelType w:val="hybridMultilevel"/>
    <w:tmpl w:val="61A2EE2E"/>
    <w:lvl w:ilvl="0" w:tplc="98CC4FAE">
      <w:start w:val="1"/>
      <w:numFmt w:val="arabicAbjad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3"/>
  </w:num>
  <w:num w:numId="3">
    <w:abstractNumId w:val="16"/>
  </w:num>
  <w:num w:numId="4">
    <w:abstractNumId w:val="14"/>
  </w:num>
  <w:num w:numId="5">
    <w:abstractNumId w:val="6"/>
  </w:num>
  <w:num w:numId="6">
    <w:abstractNumId w:val="4"/>
  </w:num>
  <w:num w:numId="7">
    <w:abstractNumId w:val="18"/>
  </w:num>
  <w:num w:numId="8">
    <w:abstractNumId w:val="7"/>
  </w:num>
  <w:num w:numId="9">
    <w:abstractNumId w:val="17"/>
  </w:num>
  <w:num w:numId="10">
    <w:abstractNumId w:val="15"/>
  </w:num>
  <w:num w:numId="11">
    <w:abstractNumId w:val="9"/>
  </w:num>
  <w:num w:numId="12">
    <w:abstractNumId w:val="19"/>
  </w:num>
  <w:num w:numId="13">
    <w:abstractNumId w:val="0"/>
  </w:num>
  <w:num w:numId="14">
    <w:abstractNumId w:val="1"/>
  </w:num>
  <w:num w:numId="15">
    <w:abstractNumId w:val="8"/>
  </w:num>
  <w:num w:numId="16">
    <w:abstractNumId w:val="2"/>
  </w:num>
  <w:num w:numId="17">
    <w:abstractNumId w:val="11"/>
  </w:num>
  <w:num w:numId="18">
    <w:abstractNumId w:val="12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2FA"/>
    <w:rsid w:val="000732BD"/>
    <w:rsid w:val="003B5795"/>
    <w:rsid w:val="008F12FA"/>
    <w:rsid w:val="00977BC4"/>
    <w:rsid w:val="00C42DF7"/>
    <w:rsid w:val="00D26906"/>
    <w:rsid w:val="00D26CAA"/>
    <w:rsid w:val="00FA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F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2FA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1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2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2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mairna</dc:creator>
  <cp:lastModifiedBy>mairna</cp:lastModifiedBy>
  <cp:revision>4</cp:revision>
  <dcterms:created xsi:type="dcterms:W3CDTF">2012-12-26T21:42:00Z</dcterms:created>
  <dcterms:modified xsi:type="dcterms:W3CDTF">2012-12-27T09:37:00Z</dcterms:modified>
</cp:coreProperties>
</file>